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A40CDB" w:rsidP="00A40CD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03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120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DB7" w:rsidRDefault="00095E55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E320EA">
        <w:rPr>
          <w:rFonts w:ascii="Times New Roman" w:hAnsi="Times New Roman" w:cs="Times New Roman"/>
          <w:sz w:val="28"/>
          <w:szCs w:val="28"/>
        </w:rPr>
        <w:t>иложение № 3 к 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>1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 xml:space="preserve">«Развитие сети автомобильных дорог общего пользования местного значения на территории Вожегодского муниципального района» </w:t>
      </w:r>
      <w:r w:rsidR="00E320E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D3532C">
        <w:rPr>
          <w:rFonts w:ascii="Times New Roman" w:hAnsi="Times New Roman" w:cs="Times New Roman"/>
          <w:sz w:val="28"/>
          <w:szCs w:val="28"/>
        </w:rPr>
        <w:t>.</w:t>
      </w:r>
    </w:p>
    <w:p w:rsidR="00A40CDB" w:rsidRDefault="00A40CDB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2.3 изложить в новой редакции: «Выполнение работ по ремонту улиц: Объездная, Лесная, Песочная,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ожега</w:t>
      </w:r>
      <w:proofErr w:type="spellEnd"/>
      <w:r>
        <w:rPr>
          <w:rFonts w:ascii="Times New Roman" w:hAnsi="Times New Roman" w:cs="Times New Roman"/>
          <w:sz w:val="28"/>
          <w:szCs w:val="28"/>
        </w:rPr>
        <w:t>, Вожегодского района, Вологодской области.</w:t>
      </w:r>
    </w:p>
    <w:p w:rsid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25C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годов».</w:t>
      </w:r>
    </w:p>
    <w:p w:rsidR="00D9323F" w:rsidRPr="00D3532C" w:rsidRDefault="00D9323F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FB3" w:rsidRDefault="004460C5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FB3"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5B2A">
        <w:rPr>
          <w:rFonts w:ascii="Times New Roman" w:eastAsia="Calibri" w:hAnsi="Times New Roman" w:cs="Times New Roman"/>
          <w:sz w:val="28"/>
          <w:szCs w:val="28"/>
        </w:rPr>
        <w:t>за</w:t>
      </w:r>
      <w:r w:rsidR="009D3830">
        <w:rPr>
          <w:rFonts w:ascii="Times New Roman" w:eastAsia="Calibri" w:hAnsi="Times New Roman" w:cs="Times New Roman"/>
          <w:sz w:val="28"/>
          <w:szCs w:val="28"/>
        </w:rPr>
        <w:t xml:space="preserve">мечаний </w:t>
      </w:r>
      <w:r w:rsidR="00765B2A">
        <w:rPr>
          <w:rFonts w:ascii="Times New Roman" w:eastAsia="Calibri" w:hAnsi="Times New Roman" w:cs="Times New Roman"/>
          <w:sz w:val="28"/>
          <w:szCs w:val="28"/>
        </w:rPr>
        <w:t>нет</w:t>
      </w:r>
      <w:r w:rsidR="00A029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23F" w:rsidRDefault="00D9323F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1E68" w:rsidRDefault="009D1E68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контрольно –</w:t>
      </w:r>
    </w:p>
    <w:p w:rsidR="008D77EC" w:rsidRPr="00C37306" w:rsidRDefault="00D9323F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ревизионного управления       </w:t>
      </w:r>
      <w:r w:rsidR="009D1E6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9D1E68">
        <w:rPr>
          <w:rFonts w:ascii="Times New Roman" w:eastAsia="Calibri" w:hAnsi="Times New Roman" w:cs="Times New Roman"/>
          <w:sz w:val="28"/>
          <w:szCs w:val="28"/>
        </w:rPr>
        <w:t>Ванюшкина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187" w:rsidRDefault="00BA4187" w:rsidP="00264ACC">
      <w:pPr>
        <w:spacing w:after="0" w:line="240" w:lineRule="auto"/>
      </w:pPr>
      <w:r>
        <w:separator/>
      </w:r>
    </w:p>
  </w:endnote>
  <w:endnote w:type="continuationSeparator" w:id="0">
    <w:p w:rsidR="00BA4187" w:rsidRDefault="00BA4187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187" w:rsidRDefault="00BA4187" w:rsidP="00264ACC">
      <w:pPr>
        <w:spacing w:after="0" w:line="240" w:lineRule="auto"/>
      </w:pPr>
      <w:r>
        <w:separator/>
      </w:r>
    </w:p>
  </w:footnote>
  <w:footnote w:type="continuationSeparator" w:id="0">
    <w:p w:rsidR="00BA4187" w:rsidRDefault="00BA4187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1E68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0CDB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61DF5"/>
    <w:rsid w:val="00B80E5F"/>
    <w:rsid w:val="00B81588"/>
    <w:rsid w:val="00B8754D"/>
    <w:rsid w:val="00BA4187"/>
    <w:rsid w:val="00BA49A9"/>
    <w:rsid w:val="00BA5050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66794"/>
    <w:rsid w:val="00D71A57"/>
    <w:rsid w:val="00D81DBF"/>
    <w:rsid w:val="00D870B0"/>
    <w:rsid w:val="00D9323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C6549-2985-4FDD-8680-921139E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2</cp:revision>
  <cp:lastPrinted>2018-08-22T09:57:00Z</cp:lastPrinted>
  <dcterms:created xsi:type="dcterms:W3CDTF">2018-09-03T13:22:00Z</dcterms:created>
  <dcterms:modified xsi:type="dcterms:W3CDTF">2018-09-03T13:22:00Z</dcterms:modified>
</cp:coreProperties>
</file>