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777732" w:rsidRPr="00777732">
        <w:rPr>
          <w:rFonts w:ascii="Times New Roman" w:hAnsi="Times New Roman"/>
          <w:b/>
          <w:sz w:val="28"/>
          <w:szCs w:val="28"/>
          <w:u w:val="single"/>
        </w:rPr>
        <w:t>проверк</w:t>
      </w:r>
      <w:r w:rsidR="00777732">
        <w:rPr>
          <w:rFonts w:ascii="Times New Roman" w:hAnsi="Times New Roman"/>
          <w:b/>
          <w:sz w:val="28"/>
          <w:szCs w:val="28"/>
          <w:u w:val="single"/>
        </w:rPr>
        <w:t>е</w:t>
      </w:r>
      <w:r w:rsidR="00777732" w:rsidRPr="00777732">
        <w:rPr>
          <w:rFonts w:ascii="Times New Roman" w:hAnsi="Times New Roman"/>
          <w:b/>
          <w:sz w:val="28"/>
          <w:szCs w:val="28"/>
          <w:u w:val="single"/>
        </w:rPr>
        <w:t xml:space="preserve"> целевого и эффективного использования средств местного бюджета  МБУ ДО «</w:t>
      </w:r>
      <w:proofErr w:type="spellStart"/>
      <w:r w:rsidR="00777732" w:rsidRPr="00777732">
        <w:rPr>
          <w:rFonts w:ascii="Times New Roman" w:hAnsi="Times New Roman"/>
          <w:b/>
          <w:sz w:val="28"/>
          <w:szCs w:val="28"/>
          <w:u w:val="single"/>
        </w:rPr>
        <w:t>Вожегодский</w:t>
      </w:r>
      <w:proofErr w:type="spellEnd"/>
      <w:r w:rsidR="00777732" w:rsidRPr="00777732">
        <w:rPr>
          <w:rFonts w:ascii="Times New Roman" w:hAnsi="Times New Roman"/>
          <w:b/>
          <w:sz w:val="28"/>
          <w:szCs w:val="28"/>
          <w:u w:val="single"/>
        </w:rPr>
        <w:t xml:space="preserve"> центр дополнительного образования»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Default="00587A71" w:rsidP="00194D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777732">
        <w:rPr>
          <w:rFonts w:ascii="Times New Roman" w:hAnsi="Times New Roman"/>
          <w:sz w:val="28"/>
          <w:szCs w:val="28"/>
        </w:rPr>
        <w:t>П</w:t>
      </w:r>
      <w:r w:rsidR="00777732" w:rsidRPr="00777732">
        <w:rPr>
          <w:rFonts w:ascii="Times New Roman" w:hAnsi="Times New Roman"/>
          <w:sz w:val="28"/>
          <w:szCs w:val="28"/>
        </w:rPr>
        <w:t>роверка целевого и эффективного использования средств местного бюджета  МБУ ДО «</w:t>
      </w:r>
      <w:proofErr w:type="spellStart"/>
      <w:r w:rsidR="00777732" w:rsidRPr="00777732">
        <w:rPr>
          <w:rFonts w:ascii="Times New Roman" w:hAnsi="Times New Roman"/>
          <w:sz w:val="28"/>
          <w:szCs w:val="28"/>
        </w:rPr>
        <w:t>Вожегодский</w:t>
      </w:r>
      <w:proofErr w:type="spellEnd"/>
      <w:r w:rsidR="00777732" w:rsidRPr="00777732">
        <w:rPr>
          <w:rFonts w:ascii="Times New Roman" w:hAnsi="Times New Roman"/>
          <w:sz w:val="28"/>
          <w:szCs w:val="28"/>
        </w:rPr>
        <w:t xml:space="preserve"> центр дополнительного образования»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 xml:space="preserve">Общий объем проверенных средств (кассовое исполнение за проверяемый период)  составил </w:t>
      </w:r>
      <w:r w:rsidR="00777732" w:rsidRPr="00777732">
        <w:rPr>
          <w:rFonts w:ascii="Times New Roman" w:hAnsi="Times New Roman"/>
          <w:sz w:val="28"/>
          <w:szCs w:val="28"/>
        </w:rPr>
        <w:t xml:space="preserve">6006,6 </w:t>
      </w:r>
      <w:r w:rsidR="00777732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777732" w:rsidRPr="00777732" w:rsidRDefault="00C541FA" w:rsidP="0077773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proofErr w:type="gramStart"/>
      <w:r w:rsidR="00777732" w:rsidRPr="00777732">
        <w:rPr>
          <w:rFonts w:ascii="Times New Roman" w:hAnsi="Times New Roman"/>
          <w:bCs/>
          <w:sz w:val="28"/>
          <w:szCs w:val="28"/>
        </w:rPr>
        <w:t>В результате проверки выявлены нарушения ст.711 Гражданского кодекса РФ по срокам выполнения работ и оплаты за оказанные услуги, установленных условиями договоров, п. 2 ст.9 Федерального закона от 06.12.2011 № 402-ФЗ «О бухгалтерском учете» недооформленные документы без указания обязательных реквизитов: нет подписи распорядителя кредитов в заявлениях на возмещение произведенных расходов, на выплату денежных средств под отчет, нарушение порядка выдачи денежных</w:t>
      </w:r>
      <w:proofErr w:type="gramEnd"/>
      <w:r w:rsidR="00777732" w:rsidRPr="00777732">
        <w:rPr>
          <w:rFonts w:ascii="Times New Roman" w:hAnsi="Times New Roman"/>
          <w:bCs/>
          <w:sz w:val="28"/>
          <w:szCs w:val="28"/>
        </w:rPr>
        <w:t xml:space="preserve"> средств в подотчет; в сумме 1158691,56 рублей.</w:t>
      </w:r>
    </w:p>
    <w:p w:rsidR="00AB5D56" w:rsidRDefault="00777732" w:rsidP="0077773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proofErr w:type="gramStart"/>
      <w:r w:rsidRPr="00777732">
        <w:rPr>
          <w:rFonts w:ascii="Times New Roman" w:hAnsi="Times New Roman"/>
          <w:bCs/>
          <w:sz w:val="28"/>
          <w:szCs w:val="28"/>
        </w:rPr>
        <w:t>Нарушение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утвержденного постановлением администрации Вожегодского муниципального района от 30 сентября 2015 года № 525 «О порядке формирования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</w:t>
      </w:r>
      <w:proofErr w:type="gramEnd"/>
      <w:r w:rsidRPr="00777732">
        <w:rPr>
          <w:rFonts w:ascii="Times New Roman" w:hAnsi="Times New Roman"/>
          <w:bCs/>
          <w:sz w:val="28"/>
          <w:szCs w:val="28"/>
        </w:rPr>
        <w:t xml:space="preserve"> выполнения муниципального задания».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 xml:space="preserve">Главе </w:t>
      </w:r>
      <w:r w:rsidR="00777732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 w:rsidR="00AB5D56">
        <w:rPr>
          <w:rFonts w:ascii="Times New Roman" w:eastAsiaTheme="minorHAnsi" w:hAnsi="Times New Roman"/>
          <w:sz w:val="28"/>
          <w:szCs w:val="28"/>
        </w:rPr>
        <w:t xml:space="preserve">, Управлению </w:t>
      </w:r>
      <w:r w:rsidR="00777732">
        <w:rPr>
          <w:rFonts w:ascii="Times New Roman" w:eastAsiaTheme="minorHAnsi" w:hAnsi="Times New Roman"/>
          <w:sz w:val="28"/>
          <w:szCs w:val="28"/>
        </w:rPr>
        <w:t>образования Вожегодского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="00777732" w:rsidRPr="00777732">
        <w:t xml:space="preserve"> </w:t>
      </w:r>
      <w:r w:rsidR="00777732" w:rsidRPr="00777732">
        <w:rPr>
          <w:rFonts w:ascii="Times New Roman" w:eastAsiaTheme="minorHAnsi" w:hAnsi="Times New Roman"/>
          <w:sz w:val="28"/>
          <w:szCs w:val="28"/>
        </w:rPr>
        <w:t>МБУ ДО «</w:t>
      </w:r>
      <w:proofErr w:type="spellStart"/>
      <w:r w:rsidR="00777732" w:rsidRPr="00777732">
        <w:rPr>
          <w:rFonts w:ascii="Times New Roman" w:eastAsiaTheme="minorHAnsi" w:hAnsi="Times New Roman"/>
          <w:sz w:val="28"/>
          <w:szCs w:val="28"/>
        </w:rPr>
        <w:t>Вожегодский</w:t>
      </w:r>
      <w:proofErr w:type="spellEnd"/>
      <w:r w:rsidR="00777732" w:rsidRPr="00777732">
        <w:rPr>
          <w:rFonts w:ascii="Times New Roman" w:eastAsiaTheme="minorHAnsi" w:hAnsi="Times New Roman"/>
          <w:sz w:val="28"/>
          <w:szCs w:val="28"/>
        </w:rPr>
        <w:t xml:space="preserve"> центр дополнительного образования»</w:t>
      </w:r>
      <w:r>
        <w:rPr>
          <w:rFonts w:ascii="Times New Roman" w:eastAsiaTheme="minorHAnsi" w:hAnsi="Times New Roman"/>
          <w:sz w:val="28"/>
          <w:szCs w:val="28"/>
        </w:rPr>
        <w:t>.</w:t>
      </w:r>
      <w:bookmarkStart w:id="0" w:name="_GoBack"/>
      <w:bookmarkEnd w:id="0"/>
    </w:p>
    <w:sectPr w:rsidR="00ED240F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75D" w:rsidRDefault="0016675D" w:rsidP="006B60E7">
      <w:pPr>
        <w:spacing w:after="0" w:line="240" w:lineRule="auto"/>
      </w:pPr>
      <w:r>
        <w:separator/>
      </w:r>
    </w:p>
  </w:endnote>
  <w:endnote w:type="continuationSeparator" w:id="0">
    <w:p w:rsidR="0016675D" w:rsidRDefault="0016675D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732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75D" w:rsidRDefault="0016675D" w:rsidP="006B60E7">
      <w:pPr>
        <w:spacing w:after="0" w:line="240" w:lineRule="auto"/>
      </w:pPr>
      <w:r>
        <w:separator/>
      </w:r>
    </w:p>
  </w:footnote>
  <w:footnote w:type="continuationSeparator" w:id="0">
    <w:p w:rsidR="0016675D" w:rsidRDefault="0016675D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6675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A7EF3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533EB"/>
    <w:rsid w:val="00753953"/>
    <w:rsid w:val="00753C46"/>
    <w:rsid w:val="007676DB"/>
    <w:rsid w:val="00777732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E696B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04C75-255F-4D8E-BE77-A8156597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2018-03-29T05:38:00Z</dcterms:created>
  <dcterms:modified xsi:type="dcterms:W3CDTF">2018-03-29T05:45:00Z</dcterms:modified>
</cp:coreProperties>
</file>